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88" w:rsidRPr="003C4B4E" w:rsidRDefault="00DA5F88" w:rsidP="00DA5F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B4E">
        <w:rPr>
          <w:rFonts w:ascii="Times New Roman" w:hAnsi="Times New Roman" w:cs="Times New Roman"/>
          <w:b/>
          <w:bCs/>
          <w:sz w:val="24"/>
          <w:szCs w:val="24"/>
        </w:rPr>
        <w:t xml:space="preserve">ДЕПАРТАМЕНТ ОБРАЗОВАНИЯ ГОРОД НОЯБРЬСК </w:t>
      </w:r>
    </w:p>
    <w:p w:rsidR="00DA5F88" w:rsidRPr="003C4B4E" w:rsidRDefault="00DA5F88" w:rsidP="00DA5F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B4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 «БЕЛОСНЕЖКА» </w:t>
      </w:r>
    </w:p>
    <w:p w:rsidR="00DA5F88" w:rsidRPr="003C4B4E" w:rsidRDefault="00DA5F88" w:rsidP="00DA5F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B4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Г. НОЯБРЬСК </w:t>
      </w:r>
    </w:p>
    <w:p w:rsidR="00DA5F88" w:rsidRDefault="00DA5F88" w:rsidP="00DA5F88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DA5F88" w:rsidRDefault="00DA5F88" w:rsidP="00DA5F88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DA5F88" w:rsidRDefault="00DA5F88" w:rsidP="00DA5F88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DA5F88" w:rsidRDefault="00DA5F88" w:rsidP="00DA5F88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DA5F88" w:rsidRDefault="00DA5F88" w:rsidP="00DA5F88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DA5F88" w:rsidRDefault="00DA5F88" w:rsidP="00DA5F88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DA5F88" w:rsidRDefault="00DA5F88" w:rsidP="00DA5F88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«</w:t>
      </w:r>
      <w:r w:rsidRPr="00DA5F88">
        <w:rPr>
          <w:rFonts w:ascii="Times New Roman" w:hAnsi="Times New Roman" w:cs="Times New Roman"/>
          <w:b/>
          <w:sz w:val="40"/>
          <w:szCs w:val="24"/>
        </w:rPr>
        <w:t>Картотека игр на развитие внимания у детей младшего дошкольного возраста</w:t>
      </w:r>
      <w:r>
        <w:rPr>
          <w:rFonts w:ascii="Times New Roman" w:hAnsi="Times New Roman" w:cs="Times New Roman"/>
          <w:b/>
          <w:sz w:val="40"/>
          <w:szCs w:val="24"/>
        </w:rPr>
        <w:t>»</w:t>
      </w:r>
    </w:p>
    <w:p w:rsidR="00DA5F88" w:rsidRDefault="00DA5F88" w:rsidP="00DA5F88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DA5F88" w:rsidRDefault="00DA5F88" w:rsidP="00DA5F88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DA5F88" w:rsidRDefault="00DA5F88" w:rsidP="00DA5F88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DA5F88" w:rsidRDefault="00DA5F88" w:rsidP="00DA5F88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DA5F88" w:rsidRDefault="00DA5F88" w:rsidP="00DA5F88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DA5F88" w:rsidRDefault="00DA5F88" w:rsidP="00DA5F88">
      <w:pPr>
        <w:rPr>
          <w:rFonts w:ascii="Times New Roman" w:hAnsi="Times New Roman" w:cs="Times New Roman"/>
          <w:b/>
          <w:sz w:val="40"/>
          <w:szCs w:val="24"/>
        </w:rPr>
      </w:pPr>
    </w:p>
    <w:p w:rsidR="00DA5F88" w:rsidRPr="00DA5F88" w:rsidRDefault="00DA5F88" w:rsidP="00DA5F88">
      <w:pPr>
        <w:jc w:val="right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hAnsi="Times New Roman" w:cs="Times New Roman"/>
          <w:sz w:val="24"/>
          <w:szCs w:val="24"/>
        </w:rPr>
        <w:t>Составила:</w:t>
      </w:r>
    </w:p>
    <w:p w:rsidR="00DA5F88" w:rsidRPr="00DA5F88" w:rsidRDefault="00DA5F88" w:rsidP="00DA5F88">
      <w:pPr>
        <w:jc w:val="right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hAnsi="Times New Roman" w:cs="Times New Roman"/>
          <w:sz w:val="24"/>
          <w:szCs w:val="24"/>
        </w:rPr>
        <w:t>Воспитатель МБДОУ «Белоснежка»</w:t>
      </w:r>
    </w:p>
    <w:p w:rsidR="00DA5F88" w:rsidRDefault="00DA5F88" w:rsidP="00DA5F8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A5F88">
        <w:rPr>
          <w:rFonts w:ascii="Times New Roman" w:hAnsi="Times New Roman" w:cs="Times New Roman"/>
          <w:sz w:val="24"/>
          <w:szCs w:val="24"/>
        </w:rPr>
        <w:t>Кубарькова</w:t>
      </w:r>
      <w:proofErr w:type="spellEnd"/>
      <w:r w:rsidRPr="00DA5F88">
        <w:rPr>
          <w:rFonts w:ascii="Times New Roman" w:hAnsi="Times New Roman" w:cs="Times New Roman"/>
          <w:sz w:val="24"/>
          <w:szCs w:val="24"/>
        </w:rPr>
        <w:t xml:space="preserve"> Надежда Николаевна</w:t>
      </w:r>
    </w:p>
    <w:p w:rsidR="00DA5F88" w:rsidRDefault="00DA5F88" w:rsidP="00DA5F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5F88" w:rsidRPr="00DA5F88" w:rsidRDefault="00DA5F88" w:rsidP="00DA5F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hAnsi="Times New Roman" w:cs="Times New Roman"/>
          <w:sz w:val="24"/>
          <w:szCs w:val="24"/>
        </w:rPr>
        <w:lastRenderedPageBreak/>
        <w:t xml:space="preserve">Как развивать внимание </w:t>
      </w:r>
      <w:r>
        <w:rPr>
          <w:rFonts w:ascii="Times New Roman" w:hAnsi="Times New Roman" w:cs="Times New Roman"/>
          <w:sz w:val="24"/>
          <w:szCs w:val="24"/>
        </w:rPr>
        <w:t>у детей младшего дошкольного возраста</w:t>
      </w:r>
      <w:r w:rsidRPr="00DA5F88">
        <w:rPr>
          <w:rFonts w:ascii="Times New Roman" w:hAnsi="Times New Roman" w:cs="Times New Roman"/>
          <w:sz w:val="24"/>
          <w:szCs w:val="24"/>
        </w:rPr>
        <w:t>? Лучше всего это сделать в игре.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hAnsi="Times New Roman" w:cs="Times New Roman"/>
          <w:sz w:val="24"/>
          <w:szCs w:val="24"/>
        </w:rPr>
        <w:t xml:space="preserve">Внимание детей </w:t>
      </w:r>
      <w:r>
        <w:rPr>
          <w:rFonts w:ascii="Times New Roman" w:hAnsi="Times New Roman" w:cs="Times New Roman"/>
          <w:sz w:val="24"/>
          <w:szCs w:val="24"/>
        </w:rPr>
        <w:t>младшего дошкольного возраста</w:t>
      </w:r>
      <w:r w:rsidRPr="00DA5F88">
        <w:rPr>
          <w:rFonts w:ascii="Times New Roman" w:hAnsi="Times New Roman" w:cs="Times New Roman"/>
          <w:sz w:val="24"/>
          <w:szCs w:val="24"/>
        </w:rPr>
        <w:t xml:space="preserve"> еще неустойчивое, они не могут долго сосредотачиваться на объекте, быстро переключаются на другие предметы. У них преобладает непроизвольное внимание, а произвольное только формируется.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hAnsi="Times New Roman" w:cs="Times New Roman"/>
          <w:sz w:val="24"/>
          <w:szCs w:val="24"/>
        </w:rPr>
        <w:t>Так как дети больше всего на свете любят играть, то развивать внимание можно в увлекательных играх и упражнениях. Определяющие условия этих игр — тщательное рассмотрение и сопоставление, выявление сходства и различия.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hAnsi="Times New Roman" w:cs="Times New Roman"/>
          <w:sz w:val="24"/>
          <w:szCs w:val="24"/>
        </w:rPr>
        <w:t>Игры этой статьи помогут сформировать и развить у ребенка такие качества внимания, как устойчивость, распределение и переключение.</w:t>
      </w:r>
    </w:p>
    <w:p w:rsidR="000452C8" w:rsidRPr="000452C8" w:rsidRDefault="000452C8" w:rsidP="000452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452C8">
        <w:rPr>
          <w:rFonts w:ascii="Times New Roman" w:hAnsi="Times New Roman" w:cs="Times New Roman"/>
          <w:b/>
          <w:sz w:val="28"/>
          <w:szCs w:val="24"/>
        </w:rPr>
        <w:t xml:space="preserve"> "День и ночь":</w:t>
      </w:r>
    </w:p>
    <w:p w:rsidR="000452C8" w:rsidRPr="000452C8" w:rsidRDefault="000452C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2C8">
        <w:rPr>
          <w:rFonts w:ascii="Times New Roman" w:hAnsi="Times New Roman" w:cs="Times New Roman"/>
          <w:sz w:val="24"/>
          <w:szCs w:val="24"/>
        </w:rPr>
        <w:t>На столе выставляют 5-6 игрушек. Названия этих игрушек проговариваются детьми. Взрослый говорит</w:t>
      </w:r>
      <w:proofErr w:type="gramStart"/>
      <w:r w:rsidRPr="000452C8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0452C8">
        <w:rPr>
          <w:rFonts w:ascii="Times New Roman" w:hAnsi="Times New Roman" w:cs="Times New Roman"/>
          <w:sz w:val="24"/>
          <w:szCs w:val="24"/>
        </w:rPr>
        <w:t>ночь". Дети закрывают глаза, в это время прячется одна игрушка. На слово взрослого "день" дети открывают глаза и угадывают, какую игрушку спрятали. Так повторяется несколько раз. Вместо игрушек можно взять яркие картинки из лото.</w:t>
      </w:r>
    </w:p>
    <w:p w:rsidR="000452C8" w:rsidRPr="000452C8" w:rsidRDefault="000452C8" w:rsidP="000452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452C8">
        <w:rPr>
          <w:rFonts w:ascii="Times New Roman" w:hAnsi="Times New Roman" w:cs="Times New Roman"/>
          <w:b/>
          <w:sz w:val="28"/>
          <w:szCs w:val="24"/>
        </w:rPr>
        <w:t>"Повтори":</w:t>
      </w:r>
    </w:p>
    <w:p w:rsidR="000452C8" w:rsidRPr="000452C8" w:rsidRDefault="000452C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2C8">
        <w:rPr>
          <w:rFonts w:ascii="Times New Roman" w:hAnsi="Times New Roman" w:cs="Times New Roman"/>
          <w:sz w:val="24"/>
          <w:szCs w:val="24"/>
        </w:rPr>
        <w:t>Взрослый называет несколько слов, (для начала не более трех) ребенок их запоминает, а потом повторяет.</w:t>
      </w:r>
    </w:p>
    <w:p w:rsidR="000452C8" w:rsidRPr="000452C8" w:rsidRDefault="000452C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2C8">
        <w:rPr>
          <w:rFonts w:ascii="Times New Roman" w:hAnsi="Times New Roman" w:cs="Times New Roman"/>
          <w:sz w:val="24"/>
          <w:szCs w:val="24"/>
        </w:rPr>
        <w:t>3. Игра "Отгадай, кто идет в гости!"</w:t>
      </w:r>
    </w:p>
    <w:p w:rsidR="000452C8" w:rsidRPr="000452C8" w:rsidRDefault="000452C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2C8">
        <w:rPr>
          <w:rFonts w:ascii="Times New Roman" w:hAnsi="Times New Roman" w:cs="Times New Roman"/>
          <w:sz w:val="24"/>
          <w:szCs w:val="24"/>
        </w:rPr>
        <w:t>Нужны картинки с изображением животных, например: кошка, собака, корова, свинья.</w:t>
      </w:r>
    </w:p>
    <w:p w:rsidR="000452C8" w:rsidRPr="000452C8" w:rsidRDefault="000452C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2C8">
        <w:rPr>
          <w:rFonts w:ascii="Times New Roman" w:hAnsi="Times New Roman" w:cs="Times New Roman"/>
          <w:sz w:val="24"/>
          <w:szCs w:val="24"/>
        </w:rPr>
        <w:t>Задача: узнать по звукоподражанию, кто пришел в гости.</w:t>
      </w:r>
    </w:p>
    <w:p w:rsidR="000452C8" w:rsidRPr="000452C8" w:rsidRDefault="000452C8" w:rsidP="000452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452C8">
        <w:rPr>
          <w:rFonts w:ascii="Times New Roman" w:hAnsi="Times New Roman" w:cs="Times New Roman"/>
          <w:b/>
          <w:sz w:val="28"/>
          <w:szCs w:val="24"/>
        </w:rPr>
        <w:t>"Цветные фоны":</w:t>
      </w:r>
    </w:p>
    <w:p w:rsidR="000452C8" w:rsidRDefault="000452C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2C8">
        <w:rPr>
          <w:rFonts w:ascii="Times New Roman" w:hAnsi="Times New Roman" w:cs="Times New Roman"/>
          <w:sz w:val="24"/>
          <w:szCs w:val="24"/>
        </w:rPr>
        <w:t>Подобрать к данному цветному фону картинку того же цвета. Например, к красному квадрату можно подобрать красное платье, красный цветок и т.д. Сначала берутся для игры основные, наиболее различимые цвета: красный, желтый, зеленый, синий, белый, черный, а затем коричневый и оттенки цветов.</w:t>
      </w:r>
    </w:p>
    <w:p w:rsidR="000452C8" w:rsidRPr="000452C8" w:rsidRDefault="000452C8" w:rsidP="000452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452C8">
        <w:rPr>
          <w:rFonts w:ascii="Times New Roman" w:hAnsi="Times New Roman" w:cs="Times New Roman"/>
          <w:b/>
          <w:sz w:val="28"/>
          <w:szCs w:val="24"/>
        </w:rPr>
        <w:t>Цветок и бабочка":</w:t>
      </w:r>
    </w:p>
    <w:p w:rsidR="000452C8" w:rsidRPr="000452C8" w:rsidRDefault="000452C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2C8">
        <w:rPr>
          <w:rFonts w:ascii="Times New Roman" w:hAnsi="Times New Roman" w:cs="Times New Roman"/>
          <w:sz w:val="24"/>
          <w:szCs w:val="24"/>
        </w:rPr>
        <w:t>Картинки с изображением цветов и разноцветные бабочки.</w:t>
      </w:r>
    </w:p>
    <w:p w:rsidR="000452C8" w:rsidRPr="000452C8" w:rsidRDefault="000452C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2C8">
        <w:rPr>
          <w:rFonts w:ascii="Times New Roman" w:hAnsi="Times New Roman" w:cs="Times New Roman"/>
          <w:sz w:val="24"/>
          <w:szCs w:val="24"/>
        </w:rPr>
        <w:t xml:space="preserve">Задача: подобрать к цветку бабочку аналогичного цвета. Например, к желтому цветку </w:t>
      </w:r>
      <w:r>
        <w:rPr>
          <w:rFonts w:ascii="Times New Roman" w:hAnsi="Times New Roman" w:cs="Times New Roman"/>
          <w:sz w:val="24"/>
          <w:szCs w:val="24"/>
        </w:rPr>
        <w:t>подобрать желтую бабочку и т.д.</w:t>
      </w:r>
    </w:p>
    <w:p w:rsidR="000452C8" w:rsidRPr="000452C8" w:rsidRDefault="000452C8" w:rsidP="000452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2C8">
        <w:rPr>
          <w:rFonts w:ascii="Times New Roman" w:hAnsi="Times New Roman" w:cs="Times New Roman"/>
          <w:b/>
          <w:sz w:val="28"/>
          <w:szCs w:val="24"/>
        </w:rPr>
        <w:t>"Положи цветок на место":</w:t>
      </w:r>
    </w:p>
    <w:p w:rsidR="000452C8" w:rsidRPr="000452C8" w:rsidRDefault="000452C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2C8">
        <w:rPr>
          <w:rFonts w:ascii="Times New Roman" w:hAnsi="Times New Roman" w:cs="Times New Roman"/>
          <w:sz w:val="24"/>
          <w:szCs w:val="24"/>
        </w:rPr>
        <w:t>Кружки красного, синего, белого, желтого цвета и изображения цветов такого же цвета.</w:t>
      </w:r>
    </w:p>
    <w:p w:rsidR="000452C8" w:rsidRPr="000452C8" w:rsidRDefault="000452C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2C8">
        <w:rPr>
          <w:rFonts w:ascii="Times New Roman" w:hAnsi="Times New Roman" w:cs="Times New Roman"/>
          <w:sz w:val="24"/>
          <w:szCs w:val="24"/>
        </w:rPr>
        <w:t>Задача: Подобрать к каждому кружку цветок того же цвета.</w:t>
      </w:r>
    </w:p>
    <w:p w:rsidR="000452C8" w:rsidRDefault="000452C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2C8">
        <w:rPr>
          <w:rFonts w:ascii="Times New Roman" w:hAnsi="Times New Roman" w:cs="Times New Roman"/>
          <w:sz w:val="24"/>
          <w:szCs w:val="24"/>
        </w:rPr>
        <w:t xml:space="preserve">При правильном выполнении этого задания задачу можно усложнить и добавить кружки оранжевого, </w:t>
      </w:r>
      <w:proofErr w:type="spellStart"/>
      <w:r w:rsidRPr="000452C8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Pr="000452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2C8">
        <w:rPr>
          <w:rFonts w:ascii="Times New Roman" w:hAnsi="Times New Roman" w:cs="Times New Roman"/>
          <w:sz w:val="24"/>
          <w:szCs w:val="24"/>
        </w:rPr>
        <w:t>розового</w:t>
      </w:r>
      <w:proofErr w:type="spellEnd"/>
      <w:r w:rsidRPr="000452C8">
        <w:rPr>
          <w:rFonts w:ascii="Times New Roman" w:hAnsi="Times New Roman" w:cs="Times New Roman"/>
          <w:sz w:val="24"/>
          <w:szCs w:val="24"/>
        </w:rPr>
        <w:t xml:space="preserve"> цветов и соответственно такие же цветы.</w:t>
      </w:r>
    </w:p>
    <w:p w:rsidR="000452C8" w:rsidRDefault="000452C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2C8" w:rsidRPr="000452C8" w:rsidRDefault="000452C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A5F88">
        <w:rPr>
          <w:rFonts w:ascii="Times New Roman" w:hAnsi="Times New Roman" w:cs="Times New Roman"/>
          <w:b/>
          <w:sz w:val="28"/>
          <w:szCs w:val="24"/>
        </w:rPr>
        <w:lastRenderedPageBreak/>
        <w:t>Похоже – не похоже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hAnsi="Times New Roman" w:cs="Times New Roman"/>
          <w:sz w:val="24"/>
          <w:szCs w:val="24"/>
        </w:rPr>
        <w:t>Игра учит детей внимательно рассматривать предметы, выделять их общие и отличительные признаки.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hAnsi="Times New Roman" w:cs="Times New Roman"/>
          <w:sz w:val="24"/>
          <w:szCs w:val="24"/>
        </w:rPr>
        <w:t>Необходимый инвентарь: пара похожих игрушек, например: трактор и машинка, кукла и неваляшка.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Как играем: предложите ребенку посоревноваться — кто быстрее найдет похожие игрушки. </w:t>
      </w:r>
      <w:proofErr w:type="gramStart"/>
      <w:r w:rsidRPr="00DA5F88">
        <w:rPr>
          <w:rFonts w:ascii="Times New Roman" w:hAnsi="Times New Roman" w:cs="Times New Roman"/>
          <w:sz w:val="24"/>
          <w:szCs w:val="24"/>
        </w:rPr>
        <w:t>Найдите их вместе и просите ребенка сначала сказать, чем они похожи (например: у зайки и мишки пушистые, лапки, ушки, хвостики, глазки и пр.), а затем — чем отличаются друг от друга (мишка — большой, ушки маленькие, коричневый; зайка — маленький, беленький, ушки длинные).</w:t>
      </w:r>
      <w:proofErr w:type="gramEnd"/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Усложняем: возьмите две пары игрушек, более похожие друг на друга, — большой и маленький мячик, две машинки разных марок и пр.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Закрепляем: можно в дороге, в магазине, на даче играть в игру «Орлиный глаз» — кто найдет больше сходств и отличий в одежде, овощах, деревьях и пр. Например, сравните листья тополя, березы, клена, лиственницы. Победит тот, кто найдет среди них больше всего сходств и различий. И если вы что-то «не заметите», а ребенок увидит — он получит от игры истинное удовольствие. Не бойтесь иногда подыграть вашему маленькому «</w:t>
      </w:r>
      <w:proofErr w:type="spellStart"/>
      <w:r w:rsidRPr="00DA5F88">
        <w:rPr>
          <w:rFonts w:ascii="Times New Roman" w:hAnsi="Times New Roman" w:cs="Times New Roman"/>
          <w:sz w:val="24"/>
          <w:szCs w:val="24"/>
        </w:rPr>
        <w:t>Хочувсезнайке</w:t>
      </w:r>
      <w:proofErr w:type="spellEnd"/>
      <w:r w:rsidRPr="00DA5F88">
        <w:rPr>
          <w:rFonts w:ascii="Times New Roman" w:hAnsi="Times New Roman" w:cs="Times New Roman"/>
          <w:sz w:val="24"/>
          <w:szCs w:val="24"/>
        </w:rPr>
        <w:t>»!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A5F88">
        <w:rPr>
          <w:rFonts w:ascii="Times New Roman" w:hAnsi="Times New Roman" w:cs="Times New Roman"/>
          <w:b/>
          <w:sz w:val="28"/>
          <w:szCs w:val="24"/>
        </w:rPr>
        <w:t>Наряжаем елку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hAnsi="Times New Roman" w:cs="Times New Roman"/>
          <w:sz w:val="24"/>
          <w:szCs w:val="24"/>
        </w:rPr>
        <w:t>Необходимый инвентарь: новогодние игрушки.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Как играем: вы наряжаете новогоднюю елку? Поиграйте с малышом. Предложите ему выбрать из 4-6 шариков точно такой же (по цвету, величине, рисунку), как тот, который у вас в руках. Или выбрать такую же хлопушку, как у вас, либо серпантин того же цвета. А может, у вас есть новогодние домики или зайцы — выбирайте. Меняйтесь ролями, ошибайтесь, пусть ребенок вас поправит.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Закрепляем: а новогодние подарки? </w:t>
      </w:r>
      <w:proofErr w:type="gramStart"/>
      <w:r w:rsidRPr="00DA5F88">
        <w:rPr>
          <w:rFonts w:ascii="Times New Roman" w:hAnsi="Times New Roman" w:cs="Times New Roman"/>
          <w:sz w:val="24"/>
          <w:szCs w:val="24"/>
        </w:rPr>
        <w:t>Пусть ребенок из 10 конфет выберет такую же, как у вас в руках.</w:t>
      </w:r>
      <w:proofErr w:type="gramEnd"/>
      <w:r w:rsidRPr="00DA5F88">
        <w:rPr>
          <w:rFonts w:ascii="Times New Roman" w:hAnsi="Times New Roman" w:cs="Times New Roman"/>
          <w:sz w:val="24"/>
          <w:szCs w:val="24"/>
        </w:rPr>
        <w:t xml:space="preserve"> Меняйтесь ролями. Вспоминайте попутно новогодние стихи, их много.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A5F88">
        <w:rPr>
          <w:rFonts w:ascii="Times New Roman" w:hAnsi="Times New Roman" w:cs="Times New Roman"/>
          <w:b/>
          <w:sz w:val="28"/>
          <w:szCs w:val="24"/>
        </w:rPr>
        <w:t>Растительные загадки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hAnsi="Times New Roman" w:cs="Times New Roman"/>
          <w:sz w:val="24"/>
          <w:szCs w:val="24"/>
        </w:rPr>
        <w:t>Игра помогает формировать произвольное внимание, понятийное мышление.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hAnsi="Times New Roman" w:cs="Times New Roman"/>
          <w:sz w:val="24"/>
          <w:szCs w:val="24"/>
        </w:rPr>
        <w:t>Необходимый инвентарь: фанты.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Как играем: вся семья собралась вместе? Тогда поиграем! Ведущий (сначала это будет взрослый), указывает по очереди на каждого игрока и произносит: «Цветок, дерево, фрукт, цветок...».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Тот игрок, на котором остановилась считалка, должен быстро назвать растение, в данном случае цветок (например, ромашка или роза) и т. д.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Ответ правильный — игра продолжается. Если ответ неправильный или название повторяется (задержка ответа тоже считается нарушением), то игрок отдает свой фант ведущему и выбывает из игры.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Игра продолжается до тех пор, пока не останется один игрок. Он и ведущий разыгрывают, что делать каждому «фанту» — спеть песенку, станцевать, прокукарекать... То-то будет весело!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lastRenderedPageBreak/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Закрепляем: в эту игру можно играть и дома, и в дороге (если вы не за рулем). Меняйте тематику: рыба, птица, зверь или </w:t>
      </w:r>
      <w:proofErr w:type="gramStart"/>
      <w:r w:rsidRPr="00DA5F88">
        <w:rPr>
          <w:rFonts w:ascii="Times New Roman" w:hAnsi="Times New Roman" w:cs="Times New Roman"/>
          <w:sz w:val="24"/>
          <w:szCs w:val="24"/>
        </w:rPr>
        <w:t>деревянное</w:t>
      </w:r>
      <w:proofErr w:type="gramEnd"/>
      <w:r w:rsidRPr="00DA5F88">
        <w:rPr>
          <w:rFonts w:ascii="Times New Roman" w:hAnsi="Times New Roman" w:cs="Times New Roman"/>
          <w:sz w:val="24"/>
          <w:szCs w:val="24"/>
        </w:rPr>
        <w:t>, стеклянное, железное. Фантазируйте!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Усложняем: ведущим может быть ребенок.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A5F88">
        <w:rPr>
          <w:rFonts w:ascii="Times New Roman" w:hAnsi="Times New Roman" w:cs="Times New Roman"/>
          <w:b/>
          <w:sz w:val="28"/>
          <w:szCs w:val="24"/>
        </w:rPr>
        <w:t>Изменялки</w:t>
      </w:r>
      <w:proofErr w:type="spellEnd"/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hAnsi="Times New Roman" w:cs="Times New Roman"/>
          <w:sz w:val="24"/>
          <w:szCs w:val="24"/>
        </w:rPr>
        <w:t>Игра помогает формировать произвольное внимание, память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hAnsi="Times New Roman" w:cs="Times New Roman"/>
          <w:sz w:val="24"/>
          <w:szCs w:val="24"/>
        </w:rPr>
        <w:t>Необходимый инвентарь: игрушки.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Как играем: поставьте на стол 3-4 игрушки, дайте ребенку рассмотреть их 1-2 минуты. Затем попросите его отвернуться и уберите одну игрушку. Что изменилось?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Закрепляем: играть можно на кухне — например, положить на стол овощи до семи наименований (луковица, картошка, морковь, чеснок, свекла, редис и др.).</w:t>
      </w:r>
      <w:proofErr w:type="gramEnd"/>
      <w:r w:rsidRPr="00DA5F88">
        <w:rPr>
          <w:rFonts w:ascii="Times New Roman" w:hAnsi="Times New Roman" w:cs="Times New Roman"/>
          <w:sz w:val="24"/>
          <w:szCs w:val="24"/>
        </w:rPr>
        <w:t xml:space="preserve"> Убрать 1-2 овоща, а ребенок должен вспомнить, каких овощей не хватает, и назвать их.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Усложняем: если играете с игрушками, увеличьте их количество до 5-7 штук. Можно ставить похожие игрушки (например: 3 игрушки из 5 немного отличаются друг от друга). Можно не убирать предметы, а менять их местами. Можно превратить игру в соревнование, задавая друг другу задачки по очереди.</w:t>
      </w:r>
    </w:p>
    <w:p w:rsidR="00DA5F88" w:rsidRPr="00DA5F88" w:rsidRDefault="000452C8" w:rsidP="000452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A5F8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A5F88" w:rsidRPr="00DA5F88">
        <w:rPr>
          <w:rFonts w:ascii="Times New Roman" w:hAnsi="Times New Roman" w:cs="Times New Roman"/>
          <w:b/>
          <w:sz w:val="28"/>
          <w:szCs w:val="24"/>
        </w:rPr>
        <w:t>«Капуста, морковка, горох, ох…»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hAnsi="Times New Roman" w:cs="Times New Roman"/>
          <w:sz w:val="24"/>
          <w:szCs w:val="24"/>
        </w:rPr>
        <w:t>Игра учит ребёнка классифицировать предметы по их определённым признакам; развивает быстроту мышления, слуховое внимание.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Как играем: объясните ребенку, что отвечать на вопросы водящего нужно только словами «да» или «нет». Вспоминайте, что сажают в огороде.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Начинаем. «Морковь растет в огороде?» — «Да». «Огурец?» — «Да». «Свекла?» — «Да». «Слива?» — «Нет». Если ребенок ошибается, значит, проиграл. Однако дайте ему возможность исправить ошибку.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Закрепляем: вариантов этой игры много, например, можно перечислять, что носят на голове, чем пишут, что растет в цветнике; молочные продукты, грибы, ягоды ит. д.</w:t>
      </w:r>
      <w:proofErr w:type="gramEnd"/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Усложняем: поиграйте в игру «Грустный — веселый»: вспоминайте все, что может быть грустным: «Больной ребенок?» — «Да». «Сломанная игрушка?» — «Да». «Обиженный клоун?» — «Да». «Смеющаяся девочка?» — «Нет».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Слова можно заменить действием: «нет» — топаем, «да» — хлопаем.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Поиграйте в игру «Из чего сделано?». Например, что сделано из дерева? Пусть ребенок перечислит как можно больше слов, обозначающих предметы, сделанные из дерева: палочка, карандаш, книга, тетрадь, машина и т. д.</w:t>
      </w:r>
    </w:p>
    <w:p w:rsid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Спросите у ребенка, а может ли быть сделано все, что он перечислял, из другого материала, например, машина или счетная палочка? Книжка? Ведь игрушечная машинка может быть и железной, и пластмассовой, и резиновой и т. д.</w:t>
      </w:r>
    </w:p>
    <w:p w:rsidR="000452C8" w:rsidRDefault="000452C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2C8" w:rsidRPr="00DA5F88" w:rsidRDefault="000452C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A5F88">
        <w:rPr>
          <w:rFonts w:ascii="Times New Roman" w:hAnsi="Times New Roman" w:cs="Times New Roman"/>
          <w:b/>
          <w:sz w:val="28"/>
          <w:szCs w:val="24"/>
        </w:rPr>
        <w:lastRenderedPageBreak/>
        <w:t>Звучащие предметы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hAnsi="Times New Roman" w:cs="Times New Roman"/>
          <w:sz w:val="24"/>
          <w:szCs w:val="24"/>
        </w:rPr>
        <w:t>Игра воспитывает у ребёнка слуховое внимание; развивает сообразительность, выдержку.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hAnsi="Times New Roman" w:cs="Times New Roman"/>
          <w:sz w:val="24"/>
          <w:szCs w:val="24"/>
        </w:rPr>
        <w:t>Необходимый инвентарь: звучащие предметы, музыкальные игрушки.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Как играем: посадите ребенка на стул спиной к столу с предметами. С помощью выложенных на столе предметов и игрушек начните издавать звуки — шуршите страницами книги, бейте мячом об пол, ударьте ложкой по стакану, позвените колокольчиком, подудите в дудочку и т. п.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Ребенок должен сказать, какие звуки раздаются {стучит, звенит, шуршит и т. д.), и угадать, какие предметы их издают.</w:t>
      </w:r>
      <w:proofErr w:type="gramEnd"/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Если ребенок не узнал предмет, повторите действие еще раз.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Закрепляем: у вас дома есть музыкальные игрушки? Итак, играем. Например, поет зайка, хохочет мышка, о чем-то говорит медведь, а можно одновременно включить несколько игрушек. Пусть малыш угадает каждую игрушку</w:t>
      </w:r>
      <w:proofErr w:type="gramStart"/>
      <w:r w:rsidRPr="00DA5F88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DA5F88">
        <w:rPr>
          <w:rFonts w:ascii="Times New Roman" w:hAnsi="Times New Roman" w:cs="Times New Roman"/>
          <w:sz w:val="24"/>
          <w:szCs w:val="24"/>
        </w:rPr>
        <w:t>тобы было интересно, меняйтесь ролями, ошибайтесь.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Усложняем: предметы могут звучать тише или громче, быстро или медленно. Играем на прогулке: птицы поют, машины сигналят и т. п.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A5F88">
        <w:rPr>
          <w:rFonts w:ascii="Times New Roman" w:hAnsi="Times New Roman" w:cs="Times New Roman"/>
          <w:b/>
          <w:sz w:val="28"/>
          <w:szCs w:val="24"/>
        </w:rPr>
        <w:t>Зеркало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Как играем: предложите ребенку стать вашим зеркалом и повторять все ваши движения. Эта игра поможет ему стать внимательным и подготовиться к более сложным заданиям.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Вы поднимаете одну руку — ребенок тоже, вы топаете ногами — ребенок повторяет, вы хлопаете — ребенок тоже, вы присели — ребенок повторил, вы стоите на одной ноге — и он тоже и т. д.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Закрепляем: вы предлагаете ребенку 2-3 действия подряд — хлопаете в ладоши, топаете ногами. Ребенок должен все повторить.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А может, вы поете и крутитесь вокруг себя? Фантазируйте!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Усложняем: например, вы сели, встали, подпрыгнули, затопали ногами и т. д. Ребенок повторяет ваши действия.</w:t>
      </w:r>
      <w:proofErr w:type="gramEnd"/>
      <w:r w:rsidRPr="00DA5F88">
        <w:rPr>
          <w:rFonts w:ascii="Times New Roman" w:hAnsi="Times New Roman" w:cs="Times New Roman"/>
          <w:sz w:val="24"/>
          <w:szCs w:val="24"/>
        </w:rPr>
        <w:t xml:space="preserve"> Причем он должен переходить от одного действия к другому именно в той последовательности, в которой это делали вы: прыгать, останавливаться, шагать.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Можно построить несложный дом из 4-5 кубиков, потом нарисовать человечка (можно схематично), затем прочитать стихотворение.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Поменяйтесь ролями. Пусть ребенок вам показывает движения, а вы их повторяйте, причем иногда «ошибайтесь».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A5F88">
        <w:rPr>
          <w:rFonts w:ascii="Times New Roman" w:hAnsi="Times New Roman" w:cs="Times New Roman"/>
          <w:b/>
          <w:sz w:val="28"/>
          <w:szCs w:val="24"/>
        </w:rPr>
        <w:t>Где ошибся Буратино?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hAnsi="Times New Roman" w:cs="Times New Roman"/>
          <w:sz w:val="24"/>
          <w:szCs w:val="24"/>
        </w:rPr>
        <w:t xml:space="preserve">Игра помогает формировать произвольное внимание, зрительный </w:t>
      </w:r>
      <w:proofErr w:type="gramStart"/>
      <w:r w:rsidRPr="00DA5F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5F88">
        <w:rPr>
          <w:rFonts w:ascii="Times New Roman" w:hAnsi="Times New Roman" w:cs="Times New Roman"/>
          <w:sz w:val="24"/>
          <w:szCs w:val="24"/>
        </w:rPr>
        <w:t xml:space="preserve"> рукой при написании узора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hAnsi="Times New Roman" w:cs="Times New Roman"/>
          <w:sz w:val="24"/>
          <w:szCs w:val="24"/>
        </w:rPr>
        <w:t>Необходимый инвентарь: тетрадь и ручка.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lastRenderedPageBreak/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Как играем: расскажите ребенку о том, как </w:t>
      </w:r>
      <w:proofErr w:type="spellStart"/>
      <w:r w:rsidRPr="00DA5F88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DA5F88">
        <w:rPr>
          <w:rFonts w:ascii="Times New Roman" w:hAnsi="Times New Roman" w:cs="Times New Roman"/>
          <w:sz w:val="24"/>
          <w:szCs w:val="24"/>
        </w:rPr>
        <w:t xml:space="preserve"> учила рисовать Буратино. Она рисовала узор, а он Должен был нарисовать такой же. Дайте образец (несложный узор, например, волнистая линия, с каждой стороны от нее нарисованы кружочки). Ниже — узор Буратино (в некоторых местах нет кружочков). Ребенок должен помочь Буратино исправить ошибки.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Закрепляем: играем в «Лесную школу». Усложняем узор, например, рисуем ломаную линию, а по разные стороны попарно — круг и квадрат и т. п. Внизу — узор с ошибками. Ребенок должен исправить ошибки. Ну, а кто их сделал, придумайте сами: медведь или еж и т. д.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Усложняем: рисуем 3-4 ряда разных геометрических фигур. Все фигуры каждого ряда повторяются. В каждом ряду ребенок заштриховывает, например, только квадрат. Или квадрат заштриховывает вертикальными линиями, а треугольник горизонтальными. Круг можно штриховать закручивающейся спиралью и т. д.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Меняйте задания.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A5F88">
        <w:rPr>
          <w:rFonts w:ascii="Times New Roman" w:hAnsi="Times New Roman" w:cs="Times New Roman"/>
          <w:b/>
          <w:sz w:val="28"/>
          <w:szCs w:val="24"/>
        </w:rPr>
        <w:t>Забавный художник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hAnsi="Times New Roman" w:cs="Times New Roman"/>
          <w:sz w:val="24"/>
          <w:szCs w:val="24"/>
        </w:rPr>
        <w:t>Игра помогает вырабатывать наблюдательность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hAnsi="Times New Roman" w:cs="Times New Roman"/>
          <w:sz w:val="24"/>
          <w:szCs w:val="24"/>
        </w:rPr>
        <w:t>Необходимый инвентарь: картинки, в каждой из которых художник «забыл» нарисовать 2-3 детали. Их можно нарисовать самим: с недостающими частями, с 5-6 отличиями в каждой и т. д.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Как играем: покажите ребенку такой рисунок (например, у машины нет одного колеса, у чайника нет носика и т. п.). Дорисуйте с ним недостающие детали. Или покажите две картинки, которые отличаются друг от друга деталями. Например, на одной картинке девочка держит красный шар, на другой — синий, на одной у нее есть на голове бант, на другой нет и т. д.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А может, художник нарисовал что-то неправильно?! (На зимней картинке дети катаются на санях, лепят снеговика, идет снег... на деревьях листочки.) Посмейтесь вместе с ребенком. Пусть он объяснит ошибку художника.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Закрепляем: играем летом — рисуем мелом на асфальте предметы, ребенок их дорисовывает. В машине — чтобы ребенок вас не отвлекал, дайте ему несколько заранее подготовленных картинок, в которых нет деталей. Пусть ребенок их дорисует. А когда приедете к месту назначения — проверьте его.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Усложняем: если ребенок справляется с заданием, можно брать картинки, которые отличаются друг от друга десятью и более деталями.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A5F88">
        <w:rPr>
          <w:rFonts w:ascii="Times New Roman" w:hAnsi="Times New Roman" w:cs="Times New Roman"/>
          <w:b/>
          <w:sz w:val="28"/>
          <w:szCs w:val="24"/>
        </w:rPr>
        <w:t>Дорисуй-ка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hAnsi="Times New Roman" w:cs="Times New Roman"/>
          <w:sz w:val="24"/>
          <w:szCs w:val="24"/>
        </w:rPr>
        <w:t>Игра учит ориентироваться в пространстве; развивает произвольное внимание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hAnsi="Times New Roman" w:cs="Times New Roman"/>
          <w:sz w:val="24"/>
          <w:szCs w:val="24"/>
        </w:rPr>
        <w:t>Необходимый инвентарь: несложные рисунки, карандаши или фломастеры.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Как играем: предложите ребенку нарисовать справа от солнышка столько же тучек, сколько и слева; на земле столько же птичек, сколько и в небе; под пеньком столько же грибочков, сколько яблок на яблоне и т. д.</w:t>
      </w:r>
    </w:p>
    <w:p w:rsidR="00DA5F88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lastRenderedPageBreak/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Закрепляем: ваш ребенок расшумелся и не может остановиться? Обведите его правую и левую руку, нарисуйте на левой руке браслет, например, такой: три бусинки красных, одна желтая, одна оранжевая. Пусть он на правой руке нарисует такой же браслет.</w:t>
      </w:r>
    </w:p>
    <w:p w:rsidR="00931029" w:rsidRPr="00DA5F88" w:rsidRDefault="00DA5F88" w:rsidP="00045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8">
        <w:rPr>
          <w:rFonts w:ascii="Times New Roman" w:eastAsia="MS Gothic" w:hAnsi="MS Gothic" w:cs="Times New Roman"/>
          <w:sz w:val="24"/>
          <w:szCs w:val="24"/>
        </w:rPr>
        <w:t>◈</w:t>
      </w:r>
      <w:r w:rsidRPr="00DA5F88">
        <w:rPr>
          <w:rFonts w:ascii="Times New Roman" w:hAnsi="Times New Roman" w:cs="Times New Roman"/>
          <w:sz w:val="24"/>
          <w:szCs w:val="24"/>
        </w:rPr>
        <w:t xml:space="preserve"> Усложняем: у вас дома есть мозаика? Сложите из нее узор, предложите ребенку сделать такой же. А сами можете идти на кухню и доваривать суп.</w:t>
      </w:r>
    </w:p>
    <w:sectPr w:rsidR="00931029" w:rsidRPr="00DA5F88" w:rsidSect="00DA5F88">
      <w:pgSz w:w="11906" w:h="16838"/>
      <w:pgMar w:top="1135" w:right="1133" w:bottom="993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F88"/>
    <w:rsid w:val="000452C8"/>
    <w:rsid w:val="00931029"/>
    <w:rsid w:val="00B61AFC"/>
    <w:rsid w:val="00DA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1855</Words>
  <Characters>10577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2015-05-17T14:38:00Z</dcterms:created>
  <dcterms:modified xsi:type="dcterms:W3CDTF">2015-05-17T14:49:00Z</dcterms:modified>
</cp:coreProperties>
</file>